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D9" w:rsidRDefault="00A202D9" w:rsidP="00A202D9">
      <w:pPr>
        <w:ind w:leftChars="-67" w:left="-141" w:firstLineChars="50" w:firstLine="140"/>
        <w:rPr>
          <w:rFonts w:ascii="Times New Roman" w:eastAsia="仿宋_GB2312" w:hAnsi="Times New Roman"/>
          <w:sz w:val="28"/>
          <w:szCs w:val="28"/>
        </w:rPr>
      </w:pPr>
      <w:r w:rsidRPr="00410947"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410947">
        <w:rPr>
          <w:rFonts w:ascii="Times New Roman" w:eastAsia="仿宋_GB2312" w:hAnsi="Times New Roman"/>
          <w:sz w:val="28"/>
          <w:szCs w:val="28"/>
        </w:rPr>
        <w:t>：</w:t>
      </w:r>
    </w:p>
    <w:p w:rsidR="00A202D9" w:rsidRPr="003C7C92" w:rsidRDefault="00A202D9" w:rsidP="00A202D9">
      <w:pPr>
        <w:spacing w:afterLines="100" w:after="312"/>
        <w:jc w:val="center"/>
        <w:rPr>
          <w:rFonts w:ascii="华文中宋" w:eastAsia="华文中宋" w:hAnsi="华文中宋"/>
          <w:color w:val="000000"/>
          <w:szCs w:val="21"/>
        </w:rPr>
      </w:pPr>
      <w:r w:rsidRPr="003C7C92">
        <w:rPr>
          <w:rFonts w:ascii="华文中宋" w:eastAsia="华文中宋" w:hAnsi="华文中宋" w:hint="eastAsia"/>
          <w:b/>
          <w:color w:val="000000"/>
          <w:sz w:val="32"/>
          <w:szCs w:val="32"/>
        </w:rPr>
        <w:t>中国农业大学研究生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  <w:u w:val="single"/>
        </w:rPr>
        <w:t xml:space="preserve">        </w:t>
      </w:r>
      <w:r w:rsidRPr="006B251A">
        <w:rPr>
          <w:rFonts w:ascii="华文中宋" w:eastAsia="华文中宋" w:hAnsi="华文中宋" w:hint="eastAsia"/>
          <w:b/>
          <w:color w:val="000000"/>
          <w:sz w:val="32"/>
          <w:szCs w:val="32"/>
        </w:rPr>
        <w:t>环节</w:t>
      </w:r>
      <w:r w:rsidRPr="003C7C92">
        <w:rPr>
          <w:rFonts w:ascii="华文中宋" w:eastAsia="华文中宋" w:hAnsi="华文中宋" w:hint="eastAsia"/>
          <w:b/>
          <w:color w:val="000000"/>
          <w:sz w:val="32"/>
          <w:szCs w:val="32"/>
        </w:rPr>
        <w:t>考核结果汇总表</w:t>
      </w:r>
    </w:p>
    <w:p w:rsidR="00A202D9" w:rsidRPr="002D5B38" w:rsidRDefault="00A202D9" w:rsidP="00A202D9">
      <w:pPr>
        <w:tabs>
          <w:tab w:val="left" w:pos="7365"/>
        </w:tabs>
        <w:spacing w:afterLines="25" w:after="78"/>
        <w:rPr>
          <w:rFonts w:ascii="宋体" w:hAnsi="宋体"/>
          <w:color w:val="000000"/>
          <w:szCs w:val="21"/>
        </w:rPr>
      </w:pPr>
      <w:r w:rsidRPr="002D5B38">
        <w:rPr>
          <w:rFonts w:ascii="宋体" w:hAnsi="宋体" w:hint="eastAsia"/>
          <w:color w:val="000000"/>
          <w:szCs w:val="21"/>
        </w:rPr>
        <w:t>学院：                                                        学年     学期</w:t>
      </w:r>
      <w:r w:rsidRPr="002D5B38">
        <w:rPr>
          <w:rFonts w:ascii="宋体" w:hAnsi="宋体"/>
          <w:color w:val="000000"/>
          <w:szCs w:val="21"/>
        </w:rPr>
        <w:tab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418"/>
        <w:gridCol w:w="1559"/>
        <w:gridCol w:w="2835"/>
        <w:gridCol w:w="1276"/>
      </w:tblGrid>
      <w:tr w:rsidR="00A202D9" w:rsidRPr="003C7C92" w:rsidTr="009A031A">
        <w:trPr>
          <w:trHeight w:val="560"/>
        </w:trPr>
        <w:tc>
          <w:tcPr>
            <w:tcW w:w="851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培养层次</w:t>
            </w:r>
          </w:p>
        </w:tc>
        <w:tc>
          <w:tcPr>
            <w:tcW w:w="2835" w:type="dxa"/>
            <w:vAlign w:val="center"/>
          </w:tcPr>
          <w:p w:rsidR="00A202D9" w:rsidRPr="002D72AC" w:rsidRDefault="00A202D9" w:rsidP="009A031A">
            <w:pPr>
              <w:ind w:right="13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专业/领域</w:t>
            </w:r>
          </w:p>
        </w:tc>
        <w:tc>
          <w:tcPr>
            <w:tcW w:w="1276" w:type="dxa"/>
            <w:vAlign w:val="center"/>
          </w:tcPr>
          <w:p w:rsidR="00A202D9" w:rsidRPr="002D72AC" w:rsidRDefault="00A202D9" w:rsidP="009A031A">
            <w:pPr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成绩</w:t>
            </w: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ind w:right="560"/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ind w:right="560"/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</w:tbl>
    <w:p w:rsidR="00A202D9" w:rsidRDefault="00A202D9" w:rsidP="00A202D9">
      <w:pPr>
        <w:spacing w:beforeLines="25" w:before="78"/>
        <w:ind w:right="57"/>
        <w:jc w:val="left"/>
        <w:rPr>
          <w:rFonts w:ascii="新宋体" w:eastAsia="新宋体" w:hAnsi="新宋体"/>
          <w:color w:val="000000"/>
          <w:szCs w:val="21"/>
        </w:rPr>
      </w:pPr>
      <w:r>
        <w:rPr>
          <w:rFonts w:ascii="新宋体" w:eastAsia="新宋体" w:hAnsi="新宋体" w:hint="eastAsia"/>
          <w:color w:val="000000"/>
          <w:szCs w:val="21"/>
        </w:rPr>
        <w:t>优秀率：           学院负责人签字（盖章） ：                       填表日期：</w:t>
      </w:r>
    </w:p>
    <w:p w:rsidR="00A202D9" w:rsidRPr="003C7C92" w:rsidRDefault="00A202D9" w:rsidP="00A202D9"/>
    <w:p w:rsidR="00B730F9" w:rsidRPr="00A202D9" w:rsidRDefault="00B730F9">
      <w:bookmarkStart w:id="0" w:name="_GoBack"/>
      <w:bookmarkEnd w:id="0"/>
    </w:p>
    <w:sectPr w:rsidR="00B730F9" w:rsidRPr="00A2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9"/>
    <w:rsid w:val="00A202D9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A723"/>
  <w15:chartTrackingRefBased/>
  <w15:docId w15:val="{D1B2AD27-D5AA-4EB5-810C-36C6D81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2018-10-09T06:52:00Z</dcterms:created>
  <dcterms:modified xsi:type="dcterms:W3CDTF">2018-10-09T06:52:00Z</dcterms:modified>
</cp:coreProperties>
</file>